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CFC9" w14:textId="6223827A" w:rsidR="00F462A8" w:rsidRPr="00123599" w:rsidRDefault="00751AB6" w:rsidP="00F97482">
      <w:pPr>
        <w:pStyle w:val="Intestazione1"/>
        <w:ind w:firstLine="1980"/>
        <w:rPr>
          <w:lang w:val="en-IE"/>
        </w:rPr>
      </w:pP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430E615D" wp14:editId="4A5C2869">
                <wp:simplePos x="0" y="0"/>
                <wp:positionH relativeFrom="page">
                  <wp:posOffset>254442</wp:posOffset>
                </wp:positionH>
                <wp:positionV relativeFrom="page">
                  <wp:posOffset>1526650</wp:posOffset>
                </wp:positionV>
                <wp:extent cx="1598212" cy="8334375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212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59843" w14:textId="15945767" w:rsidR="006D4B27" w:rsidRPr="00654868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CEOS Chair 2021</w:t>
                            </w:r>
                          </w:p>
                          <w:p w14:paraId="141F11B1" w14:textId="5E8CF680" w:rsidR="006D4B27" w:rsidRPr="00654868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Karen St-Germain</w:t>
                            </w:r>
                          </w:p>
                          <w:p w14:paraId="06F6747E" w14:textId="1F9212D6" w:rsidR="006D4B27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AU"/>
                              </w:rPr>
                              <w:t>NASA</w:t>
                            </w:r>
                          </w:p>
                          <w:p w14:paraId="58D463BF" w14:textId="430436B8" w:rsidR="005070E3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</w:pPr>
                            <w:r w:rsidRPr="005070E3"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Ka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ren St. Germain</w:t>
                            </w:r>
                          </w:p>
                          <w:p w14:paraId="37DFBA4D" w14:textId="13B407FD" w:rsidR="006D4B27" w:rsidRPr="00303953" w:rsidRDefault="005070E3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5070E3"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kare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AU"/>
                              </w:rPr>
                              <w:t>n.m.stgermain@nasa.gov</w:t>
                            </w:r>
                          </w:p>
                          <w:p w14:paraId="1CFADC1D" w14:textId="77777777" w:rsidR="006D4B27" w:rsidRPr="00927463" w:rsidRDefault="006D4B27" w:rsidP="006D4B27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5EDB0A97" w14:textId="605C8478" w:rsidR="006D4B27" w:rsidRDefault="006D4B27" w:rsidP="006D4B27">
                            <w:pPr>
                              <w:rPr>
                                <w:rFonts w:ascii="Cambria Math" w:hAnsi="Cambria Math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 xml:space="preserve">CEOS SIT 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Co-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Chair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20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-20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2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1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Alex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Held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>Adam</w:t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953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</w:rPr>
                              <w:t>Lewis</w:t>
                            </w:r>
                            <w:r w:rsidRPr="00654868"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mbria Math" w:hAnsi="Cambria Math"/>
                                <w:b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  <w:lang w:val="en-US"/>
                              </w:rPr>
                              <w:t>CSIRO, GA</w:t>
                            </w:r>
                            <w:r w:rsidRPr="00654868">
                              <w:rPr>
                                <w:rFonts w:ascii="Cambria Math" w:hAnsi="Cambria Math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Pr="00303953">
                              <w:rPr>
                                <w:rFonts w:ascii="Cambria Math" w:hAnsi="Cambria Math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Alex.Held@csiro.au</w:t>
                            </w:r>
                          </w:p>
                          <w:p w14:paraId="14323CB1" w14:textId="77777777" w:rsidR="006D4B27" w:rsidRPr="00303953" w:rsidRDefault="006D4B27" w:rsidP="006D4B27">
                            <w:pP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</w:pPr>
                            <w:r w:rsidRPr="00303953"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Adam.Lewis@ga.gov.au</w:t>
                            </w:r>
                          </w:p>
                          <w:p w14:paraId="029D1DF3" w14:textId="77777777" w:rsidR="006D4B27" w:rsidRDefault="006D4B27" w:rsidP="009A42FC">
                            <w:pPr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B0678FE" w14:textId="595AE053" w:rsidR="006D4B27" w:rsidRDefault="00A366DC" w:rsidP="009A42FC">
                            <w:pP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CEOS Executive Officer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9E458A">
                              <w:rPr>
                                <w:rFonts w:ascii="Cambria Math" w:hAnsi="Cambria Math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Marie-Claire Greening</w:t>
                            </w:r>
                            <w:r w:rsidRPr="00654868">
                              <w:rPr>
                                <w:rFonts w:ascii="Cambria Math" w:hAnsi="Cambria Math" w:cs="Times New Roman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Tel: +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44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7980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488231</w:t>
                            </w:r>
                          </w:p>
                          <w:p w14:paraId="1EEDFA8B" w14:textId="11E004EE" w:rsidR="009A42FC" w:rsidRPr="009A42FC" w:rsidRDefault="00006951" w:rsidP="009A42FC">
                            <w:pPr>
                              <w:rPr>
                                <w:rFonts w:ascii="Cambria Math" w:hAnsi="Cambria Math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m</w:t>
                            </w:r>
                            <w:r w:rsidR="009E458A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arie-claire</w:t>
                            </w:r>
                            <w:r w:rsidR="006D4B27"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Cambria Math" w:hAnsi="Cambria Math" w:cs="Times New Roman"/>
                                <w:bCs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greeningconsulting.co.uk</w:t>
                            </w:r>
                            <w:r w:rsidR="00A366DC" w:rsidRPr="00654868">
                              <w:rPr>
                                <w:rFonts w:ascii="Cambria Math" w:hAnsi="Cambria Math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</w:p>
                          <w:p w14:paraId="6FD8FB23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172211C" w14:textId="77777777" w:rsidR="00F91629" w:rsidRDefault="00F91629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2276B71" w14:textId="6456CFE3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>CEOS Secretariat Contacts</w:t>
                            </w:r>
                          </w:p>
                          <w:p w14:paraId="6D51C675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fr-CA"/>
                              </w:rPr>
                            </w:pPr>
                          </w:p>
                          <w:p w14:paraId="753772CF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 xml:space="preserve">ESA </w:t>
                            </w:r>
                          </w:p>
                          <w:p w14:paraId="6B3C5639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fr-CA"/>
                              </w:rPr>
                              <w:t>Ivan Petiteville</w:t>
                            </w:r>
                          </w:p>
                          <w:p w14:paraId="04C4BF9F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Italy</w:t>
                            </w:r>
                          </w:p>
                          <w:p w14:paraId="0AF7F46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Tel: +33 06941 80567</w:t>
                            </w:r>
                          </w:p>
                          <w:p w14:paraId="0455C0E7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ivan.petiteville@esa.int</w:t>
                            </w:r>
                          </w:p>
                          <w:p w14:paraId="68D6125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778B7FA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EUMETSAT</w:t>
                            </w:r>
                          </w:p>
                          <w:p w14:paraId="3DAE26C1" w14:textId="77777777" w:rsidR="00DA7C45" w:rsidRPr="00654868" w:rsidRDefault="00DA7C45" w:rsidP="00073761">
                            <w:pPr>
                              <w:pStyle w:val="Intestazione1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Paul Counet</w:t>
                            </w:r>
                          </w:p>
                          <w:p w14:paraId="5D118D5B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Germany</w:t>
                            </w:r>
                          </w:p>
                          <w:p w14:paraId="21B47513" w14:textId="434B6EE8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Tel: +49 6151  807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60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3</w:t>
                            </w:r>
                            <w:r w:rsidR="00BA319D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0</w:t>
                            </w:r>
                          </w:p>
                          <w:p w14:paraId="22FC2D86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Style w:val="Collegamentoipertestuale1"/>
                                <w:rFonts w:ascii="Cambria Math" w:hAnsi="Cambria Math"/>
                                <w:noProof/>
                                <w:color w:val="000000"/>
                                <w:sz w:val="14"/>
                                <w:u w:val="none"/>
                                <w:lang w:val="en-US"/>
                              </w:rPr>
                              <w:t>paul.counet@eumetsat.int</w:t>
                            </w:r>
                          </w:p>
                          <w:p w14:paraId="3F6B3C6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0FFA1E22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NASA</w:t>
                            </w:r>
                          </w:p>
                          <w:p w14:paraId="0962AD7C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Christine M. Bognar</w:t>
                            </w:r>
                          </w:p>
                          <w:p w14:paraId="29A62B31" w14:textId="21E4C61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United States</w:t>
                            </w:r>
                            <w:r w:rsidR="00E9483A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of America</w:t>
                            </w:r>
                          </w:p>
                          <w:p w14:paraId="66D3B2AB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Tel:  +1 202 358 2066 </w:t>
                            </w:r>
                          </w:p>
                          <w:p w14:paraId="0939E610" w14:textId="77777777" w:rsidR="00751AB6" w:rsidRPr="00654868" w:rsidRDefault="00751AB6" w:rsidP="00751AB6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2E7A4F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christine.mcmahonbognar@nasa.gov</w:t>
                            </w:r>
                          </w:p>
                          <w:p w14:paraId="533F1DB2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37631CFE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NOAA</w:t>
                            </w:r>
                          </w:p>
                          <w:p w14:paraId="705C0241" w14:textId="583E4599" w:rsidR="00DA7C45" w:rsidRPr="00654868" w:rsidRDefault="003A7185" w:rsidP="00073761">
                            <w:pPr>
                              <w:pStyle w:val="Titolo6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Kerry</w:t>
                            </w:r>
                            <w:r w:rsidR="006D4B27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Sawyer</w:t>
                            </w:r>
                          </w:p>
                          <w:p w14:paraId="14CF6A7B" w14:textId="372AD6D5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United States</w:t>
                            </w:r>
                            <w:r w:rsidR="00E9483A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 xml:space="preserve"> of America</w:t>
                            </w:r>
                          </w:p>
                          <w:p w14:paraId="0DF13EE6" w14:textId="59A0AB7C" w:rsidR="00E9483A" w:rsidRPr="00E9483A" w:rsidRDefault="00DA7C45" w:rsidP="00E9483A">
                            <w:pPr>
                              <w:rPr>
                                <w:rFonts w:cs="Times New Roman"/>
                                <w:lang w:eastAsia="en-GB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Tel</w:t>
                            </w:r>
                            <w:r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 xml:space="preserve">:  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>+1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>202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>309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E9483A" w:rsidRPr="00E9483A">
                              <w:rPr>
                                <w:rFonts w:ascii="Cambria Math" w:eastAsia="ヒラギノ角ゴ Pro W3" w:hAnsi="Cambria Math" w:cs="Times New Roman"/>
                                <w:noProof/>
                                <w:color w:val="000000"/>
                                <w:sz w:val="14"/>
                                <w:lang w:val="en-US"/>
                              </w:rPr>
                              <w:t>0399</w:t>
                            </w:r>
                          </w:p>
                          <w:p w14:paraId="044F807C" w14:textId="55C82B70" w:rsidR="00DA7C45" w:rsidRPr="00654868" w:rsidRDefault="003A718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kerry</w:t>
                            </w:r>
                            <w:r w:rsidR="006D4B27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sawyer</w:t>
                            </w:r>
                            <w:r w:rsidR="009E3FCD"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@noaa.gov</w:t>
                            </w:r>
                          </w:p>
                          <w:p w14:paraId="7900C7D8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</w:p>
                          <w:p w14:paraId="2DFFAF84" w14:textId="77777777" w:rsidR="00DA7C45" w:rsidRPr="00654868" w:rsidRDefault="00DA7C45" w:rsidP="00073761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MEXT/JAXA</w:t>
                            </w:r>
                          </w:p>
                          <w:p w14:paraId="44FD3325" w14:textId="751EEFD1" w:rsidR="00440A3D" w:rsidRPr="00654868" w:rsidRDefault="00C32896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noProof/>
                                <w:sz w:val="14"/>
                                <w:lang w:val="en-US"/>
                              </w:rPr>
                              <w:t>Osamu Ochiai</w:t>
                            </w:r>
                          </w:p>
                          <w:p w14:paraId="409FE443" w14:textId="77777777" w:rsidR="00440A3D" w:rsidRPr="00654868" w:rsidRDefault="00440A3D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r w:rsidRPr="00654868"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  <w:t>Japan</w:t>
                            </w:r>
                          </w:p>
                          <w:p w14:paraId="5104C5AA" w14:textId="26593D8C" w:rsidR="00DA7C45" w:rsidRPr="00654868" w:rsidRDefault="005F1B37" w:rsidP="00440A3D">
                            <w:pPr>
                              <w:pStyle w:val="Normale1"/>
                              <w:rPr>
                                <w:rFonts w:ascii="Cambria Math" w:hAnsi="Cambria Math"/>
                                <w:noProof/>
                                <w:sz w:val="14"/>
                                <w:lang w:val="en-US"/>
                              </w:rPr>
                            </w:pPr>
                            <w:hyperlink r:id="rId10" w:history="1">
                              <w:r w:rsidR="00C32896">
                                <w:rPr>
                                  <w:rFonts w:ascii="Cambria Math" w:hAnsi="Cambria Math"/>
                                  <w:noProof/>
                                  <w:sz w:val="14"/>
                                  <w:lang w:val="en-US"/>
                                </w:rPr>
                                <w:t>ochiai.osamu@jaxa.jp</w:t>
                              </w:r>
                            </w:hyperlink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615D" id="Rectangle 2" o:spid="_x0000_s1026" style="position:absolute;left:0;text-align:left;margin-left:20.05pt;margin-top:120.2pt;width:125.85pt;height:656.25pt;z-index:25166950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" filled="f" stroked="f">
                <v:textbox inset="3pt,3pt,3pt,3pt">
                  <w:txbxContent>
                    <w:p w14:paraId="25359843" w14:textId="15945767" w:rsidR="006D4B27" w:rsidRPr="00654868" w:rsidRDefault="005070E3" w:rsidP="006D4B27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CEOS Chair 2021</w:t>
                      </w:r>
                    </w:p>
                    <w:p w14:paraId="141F11B1" w14:textId="5E8CF680" w:rsidR="006D4B27" w:rsidRPr="00654868" w:rsidRDefault="005070E3" w:rsidP="006D4B27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Karen St-Germain</w:t>
                      </w:r>
                    </w:p>
                    <w:p w14:paraId="06F6747E" w14:textId="1F9212D6" w:rsidR="006D4B27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AU"/>
                        </w:rPr>
                        <w:t>NASA</w:t>
                      </w:r>
                    </w:p>
                    <w:p w14:paraId="58D463BF" w14:textId="430436B8" w:rsidR="005070E3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</w:pPr>
                      <w:r w:rsidRPr="005070E3"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Ka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ren St. Germain</w:t>
                      </w:r>
                    </w:p>
                    <w:p w14:paraId="37DFBA4D" w14:textId="13B407FD" w:rsidR="006D4B27" w:rsidRPr="00303953" w:rsidRDefault="005070E3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5070E3"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kare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AU"/>
                        </w:rPr>
                        <w:t>n.m.stgermain@nasa.gov</w:t>
                      </w:r>
                    </w:p>
                    <w:p w14:paraId="1CFADC1D" w14:textId="77777777" w:rsidR="006D4B27" w:rsidRPr="00927463" w:rsidRDefault="006D4B27" w:rsidP="006D4B27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5EDB0A97" w14:textId="605C8478" w:rsidR="006D4B27" w:rsidRDefault="006D4B27" w:rsidP="006D4B27">
                      <w:pPr>
                        <w:rPr>
                          <w:rFonts w:ascii="Cambria Math" w:hAnsi="Cambria Math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 xml:space="preserve">CEOS SIT 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Co-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Chair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s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20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-20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2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1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Alex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Held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>Adam</w:t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303953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</w:rPr>
                        <w:t>Lewis</w:t>
                      </w:r>
                      <w:r w:rsidRPr="00654868"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>
                        <w:rPr>
                          <w:rFonts w:ascii="Cambria Math" w:hAnsi="Cambria Math"/>
                          <w:b/>
                          <w:color w:val="000000"/>
                          <w:sz w:val="14"/>
                          <w:szCs w:val="14"/>
                          <w:shd w:val="clear" w:color="auto" w:fill="FFFFFF"/>
                          <w:lang w:val="en-US"/>
                        </w:rPr>
                        <w:t>CSIRO, GA</w:t>
                      </w:r>
                      <w:r w:rsidRPr="00654868">
                        <w:rPr>
                          <w:rFonts w:ascii="Cambria Math" w:hAnsi="Cambria Math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Pr="00303953">
                        <w:rPr>
                          <w:rFonts w:ascii="Cambria Math" w:hAnsi="Cambria Math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Alex.Held@csiro.au</w:t>
                      </w:r>
                    </w:p>
                    <w:p w14:paraId="14323CB1" w14:textId="77777777" w:rsidR="006D4B27" w:rsidRPr="00303953" w:rsidRDefault="006D4B27" w:rsidP="006D4B27">
                      <w:pPr>
                        <w:rPr>
                          <w:rFonts w:ascii="Cambria Math" w:hAnsi="Cambria Math"/>
                          <w:sz w:val="14"/>
                          <w:szCs w:val="14"/>
                        </w:rPr>
                      </w:pPr>
                      <w:r w:rsidRPr="00303953">
                        <w:rPr>
                          <w:rFonts w:ascii="Cambria Math" w:hAnsi="Cambria Math"/>
                          <w:sz w:val="14"/>
                          <w:szCs w:val="14"/>
                        </w:rPr>
                        <w:t>Adam.Lewis@ga.gov.au</w:t>
                      </w:r>
                    </w:p>
                    <w:p w14:paraId="029D1DF3" w14:textId="77777777" w:rsidR="006D4B27" w:rsidRDefault="006D4B27" w:rsidP="009A42FC">
                      <w:pPr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  <w:p w14:paraId="7B0678FE" w14:textId="595AE053" w:rsidR="006D4B27" w:rsidRDefault="00A366DC" w:rsidP="009A42FC">
                      <w:pP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CEOS Executive Officer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t> 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="009E458A">
                        <w:rPr>
                          <w:rFonts w:ascii="Cambria Math" w:hAnsi="Cambria Math" w:cs="Times New Roman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Marie-Claire Greening</w:t>
                      </w:r>
                      <w:r w:rsidRPr="00654868">
                        <w:rPr>
                          <w:rFonts w:ascii="Cambria Math" w:hAnsi="Cambria Math" w:cs="Times New Roman"/>
                          <w:color w:val="000000"/>
                          <w:sz w:val="14"/>
                          <w:szCs w:val="14"/>
                          <w:lang w:val="en-US"/>
                        </w:rPr>
                        <w:br/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Tel: +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44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7980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488231</w:t>
                      </w:r>
                    </w:p>
                    <w:p w14:paraId="1EEDFA8B" w14:textId="11E004EE" w:rsidR="009A42FC" w:rsidRPr="009A42FC" w:rsidRDefault="00006951" w:rsidP="009A42FC">
                      <w:pPr>
                        <w:rPr>
                          <w:rFonts w:ascii="Cambria Math" w:hAnsi="Cambria Math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m</w:t>
                      </w:r>
                      <w:r w:rsidR="009E458A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arie-claire</w:t>
                      </w:r>
                      <w:r w:rsidR="006D4B27"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@</w:t>
                      </w:r>
                      <w:r>
                        <w:rPr>
                          <w:rFonts w:ascii="Cambria Math" w:hAnsi="Cambria Math" w:cs="Times New Roman"/>
                          <w:bCs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greeningconsulting.co.uk</w:t>
                      </w:r>
                      <w:r w:rsidR="00A366DC" w:rsidRPr="00654868">
                        <w:rPr>
                          <w:rFonts w:ascii="Cambria Math" w:hAnsi="Cambria Math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 </w:t>
                      </w:r>
                    </w:p>
                    <w:p w14:paraId="6FD8FB23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</w:p>
                    <w:p w14:paraId="7172211C" w14:textId="77777777" w:rsidR="00F91629" w:rsidRDefault="00F91629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</w:p>
                    <w:p w14:paraId="72276B71" w14:textId="6456CFE3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>CEOS Secretariat Contacts</w:t>
                      </w:r>
                    </w:p>
                    <w:p w14:paraId="6D51C675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fr-CA"/>
                        </w:rPr>
                      </w:pPr>
                    </w:p>
                    <w:p w14:paraId="753772CF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 xml:space="preserve">ESA </w:t>
                      </w:r>
                    </w:p>
                    <w:p w14:paraId="6B3C5639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fr-CA"/>
                        </w:rPr>
                        <w:t>Ivan Petiteville</w:t>
                      </w:r>
                    </w:p>
                    <w:p w14:paraId="04C4BF9F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Italy</w:t>
                      </w:r>
                    </w:p>
                    <w:p w14:paraId="0AF7F46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Tel: +33 06941 80567</w:t>
                      </w:r>
                    </w:p>
                    <w:p w14:paraId="0455C0E7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ivan.petiteville@esa.int</w:t>
                      </w:r>
                    </w:p>
                    <w:p w14:paraId="68D6125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778B7FA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EUMETSAT</w:t>
                      </w:r>
                    </w:p>
                    <w:p w14:paraId="3DAE26C1" w14:textId="77777777" w:rsidR="00DA7C45" w:rsidRPr="00654868" w:rsidRDefault="00DA7C45" w:rsidP="00073761">
                      <w:pPr>
                        <w:pStyle w:val="Intestazione1"/>
                        <w:tabs>
                          <w:tab w:val="clear" w:pos="4153"/>
                          <w:tab w:val="clear" w:pos="8306"/>
                        </w:tabs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Paul Counet</w:t>
                      </w:r>
                    </w:p>
                    <w:p w14:paraId="5D118D5B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Germany</w:t>
                      </w:r>
                    </w:p>
                    <w:p w14:paraId="21B47513" w14:textId="434B6EE8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Tel: +49 6151  807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60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3</w:t>
                      </w:r>
                      <w:r w:rsidR="00BA319D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0</w:t>
                      </w:r>
                    </w:p>
                    <w:p w14:paraId="22FC2D86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Style w:val="Collegamentoipertestuale1"/>
                          <w:rFonts w:ascii="Cambria Math" w:hAnsi="Cambria Math"/>
                          <w:noProof/>
                          <w:color w:val="000000"/>
                          <w:sz w:val="14"/>
                          <w:u w:val="none"/>
                          <w:lang w:val="en-US"/>
                        </w:rPr>
                        <w:t>paul.counet@eumetsat.int</w:t>
                      </w:r>
                    </w:p>
                    <w:p w14:paraId="3F6B3C6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0FFA1E22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NASA</w:t>
                      </w:r>
                    </w:p>
                    <w:p w14:paraId="0962AD7C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Christine M. Bognar</w:t>
                      </w:r>
                    </w:p>
                    <w:p w14:paraId="29A62B31" w14:textId="21E4C61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United States</w:t>
                      </w:r>
                      <w:r w:rsidR="00E9483A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of America</w:t>
                      </w:r>
                    </w:p>
                    <w:p w14:paraId="66D3B2AB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Tel:  +1 202 358 2066 </w:t>
                      </w:r>
                    </w:p>
                    <w:p w14:paraId="0939E610" w14:textId="77777777" w:rsidR="00751AB6" w:rsidRPr="00654868" w:rsidRDefault="00751AB6" w:rsidP="00751AB6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2E7A4F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christine.mcmahonbognar@nasa.gov</w:t>
                      </w:r>
                    </w:p>
                    <w:p w14:paraId="533F1DB2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37631CFE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NOAA</w:t>
                      </w:r>
                    </w:p>
                    <w:p w14:paraId="705C0241" w14:textId="583E4599" w:rsidR="00DA7C45" w:rsidRPr="00654868" w:rsidRDefault="003A7185" w:rsidP="00073761">
                      <w:pPr>
                        <w:pStyle w:val="Titolo6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Kerry</w:t>
                      </w:r>
                      <w:r w:rsidR="006D4B27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Sawyer</w:t>
                      </w:r>
                    </w:p>
                    <w:p w14:paraId="14CF6A7B" w14:textId="372AD6D5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United States</w:t>
                      </w:r>
                      <w:r w:rsidR="00E9483A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 xml:space="preserve"> of America</w:t>
                      </w:r>
                    </w:p>
                    <w:p w14:paraId="0DF13EE6" w14:textId="59A0AB7C" w:rsidR="00E9483A" w:rsidRPr="00E9483A" w:rsidRDefault="00DA7C45" w:rsidP="00E9483A">
                      <w:pPr>
                        <w:rPr>
                          <w:rFonts w:cs="Times New Roman"/>
                          <w:lang w:eastAsia="en-GB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Tel</w:t>
                      </w:r>
                      <w:r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 xml:space="preserve">:  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>+1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 xml:space="preserve"> 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>202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 xml:space="preserve"> 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>309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 xml:space="preserve"> </w:t>
                      </w:r>
                      <w:r w:rsidR="00E9483A" w:rsidRPr="00E9483A">
                        <w:rPr>
                          <w:rFonts w:ascii="Cambria Math" w:eastAsia="ヒラギノ角ゴ Pro W3" w:hAnsi="Cambria Math" w:cs="Times New Roman"/>
                          <w:noProof/>
                          <w:color w:val="000000"/>
                          <w:sz w:val="14"/>
                          <w:lang w:val="en-US"/>
                        </w:rPr>
                        <w:t>0399</w:t>
                      </w:r>
                    </w:p>
                    <w:p w14:paraId="044F807C" w14:textId="55C82B70" w:rsidR="00DA7C45" w:rsidRPr="00654868" w:rsidRDefault="003A718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kerry</w:t>
                      </w:r>
                      <w:r w:rsidR="006D4B27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.</w:t>
                      </w:r>
                      <w:r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sawyer</w:t>
                      </w:r>
                      <w:r w:rsidR="009E3FCD"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@noaa.gov</w:t>
                      </w:r>
                    </w:p>
                    <w:p w14:paraId="7900C7D8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</w:p>
                    <w:p w14:paraId="2DFFAF84" w14:textId="77777777" w:rsidR="00DA7C45" w:rsidRPr="00654868" w:rsidRDefault="00DA7C45" w:rsidP="00073761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MEXT/JAXA</w:t>
                      </w:r>
                    </w:p>
                    <w:p w14:paraId="44FD3325" w14:textId="751EEFD1" w:rsidR="00440A3D" w:rsidRPr="00654868" w:rsidRDefault="00C32896" w:rsidP="00440A3D">
                      <w:pPr>
                        <w:pStyle w:val="Normale1"/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</w:pPr>
                      <w:r>
                        <w:rPr>
                          <w:rFonts w:ascii="Cambria Math" w:hAnsi="Cambria Math"/>
                          <w:b/>
                          <w:noProof/>
                          <w:sz w:val="14"/>
                          <w:lang w:val="en-US"/>
                        </w:rPr>
                        <w:t>Osamu Ochiai</w:t>
                      </w:r>
                    </w:p>
                    <w:p w14:paraId="409FE443" w14:textId="77777777" w:rsidR="00440A3D" w:rsidRPr="00654868" w:rsidRDefault="00440A3D" w:rsidP="00440A3D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r w:rsidRPr="00654868"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  <w:t>Japan</w:t>
                      </w:r>
                    </w:p>
                    <w:p w14:paraId="5104C5AA" w14:textId="26593D8C" w:rsidR="00DA7C45" w:rsidRPr="00654868" w:rsidRDefault="005F1B37" w:rsidP="00440A3D">
                      <w:pPr>
                        <w:pStyle w:val="Normale1"/>
                        <w:rPr>
                          <w:rFonts w:ascii="Cambria Math" w:hAnsi="Cambria Math"/>
                          <w:noProof/>
                          <w:sz w:val="14"/>
                          <w:lang w:val="en-US"/>
                        </w:rPr>
                      </w:pPr>
                      <w:hyperlink r:id="rId11" w:history="1">
                        <w:r w:rsidR="00C32896">
                          <w:rPr>
                            <w:rFonts w:ascii="Cambria Math" w:hAnsi="Cambria Math"/>
                            <w:noProof/>
                            <w:sz w:val="14"/>
                            <w:lang w:val="en-US"/>
                          </w:rPr>
                          <w:t>ochiai.osamu@jaxa.jp</w:t>
                        </w:r>
                      </w:hyperlink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070E3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4D17D71" wp14:editId="156B114C">
            <wp:simplePos x="0" y="0"/>
            <wp:positionH relativeFrom="column">
              <wp:posOffset>5679440</wp:posOffset>
            </wp:positionH>
            <wp:positionV relativeFrom="paragraph">
              <wp:posOffset>915035</wp:posOffset>
            </wp:positionV>
            <wp:extent cx="1000760" cy="828675"/>
            <wp:effectExtent l="0" t="0" r="8890" b="9525"/>
            <wp:wrapSquare wrapText="bothSides"/>
            <wp:docPr id="2" name="Picture 2" descr="National Aeronautics &amp; Space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Aeronautics &amp; Space Administ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DD3" w:rsidRPr="0093254E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7667D76" wp14:editId="4E8DF28A">
            <wp:simplePos x="0" y="0"/>
            <wp:positionH relativeFrom="column">
              <wp:posOffset>-244475</wp:posOffset>
            </wp:positionH>
            <wp:positionV relativeFrom="paragraph">
              <wp:posOffset>-327025</wp:posOffset>
            </wp:positionV>
            <wp:extent cx="6989445" cy="7975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A8" w:rsidRPr="00123599">
        <w:rPr>
          <w:lang w:val="en-IE"/>
        </w:rPr>
        <w:tab/>
      </w:r>
    </w:p>
    <w:p w14:paraId="63D21EF8" w14:textId="1E535A24" w:rsidR="00F462A8" w:rsidRDefault="00514E00">
      <w:pPr>
        <w:pStyle w:val="Intestazione1"/>
        <w:tabs>
          <w:tab w:val="clear" w:pos="4153"/>
          <w:tab w:val="clear" w:pos="8306"/>
        </w:tabs>
        <w:ind w:left="630" w:firstLine="810"/>
        <w:rPr>
          <w:lang w:val="en-IE"/>
        </w:rPr>
      </w:pPr>
      <w:r w:rsidRPr="00514E00">
        <w:rPr>
          <w:lang w:val="en-IE"/>
        </w:rPr>
        <w:t xml:space="preserve"> </w:t>
      </w:r>
      <w:r w:rsidR="00DE1DD3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D40EF93" wp14:editId="10DA5E68">
                <wp:simplePos x="0" y="0"/>
                <wp:positionH relativeFrom="page">
                  <wp:posOffset>296545</wp:posOffset>
                </wp:positionH>
                <wp:positionV relativeFrom="page">
                  <wp:posOffset>1211107</wp:posOffset>
                </wp:positionV>
                <wp:extent cx="6985000" cy="6468"/>
                <wp:effectExtent l="0" t="25400" r="0" b="444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5000" cy="646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9907" id="Line 6" o:spid="_x0000_s1026" style="position:absolute;flip:y;z-index:25165824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23.35pt,95.35pt" to="573.3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" strokecolor="#243f60 [1604]" strokeweight="3pt">
                <w10:wrap anchorx="page" anchory="page"/>
              </v:line>
            </w:pict>
          </mc:Fallback>
        </mc:AlternateContent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  <w:r w:rsidR="00F462A8" w:rsidRPr="00123599">
        <w:rPr>
          <w:lang w:val="en-IE"/>
        </w:rPr>
        <w:tab/>
      </w:r>
    </w:p>
    <w:p w14:paraId="4E0F436A" w14:textId="56CF19F4" w:rsidR="002C2E27" w:rsidRDefault="002C2E27" w:rsidP="00EA43F4">
      <w:pPr>
        <w:rPr>
          <w:rFonts w:ascii="Garamond" w:hAnsi="Garamond"/>
          <w:noProof/>
          <w:lang w:val="en-IE"/>
        </w:rPr>
      </w:pPr>
    </w:p>
    <w:p w14:paraId="35C03B6C" w14:textId="55505838" w:rsidR="006D4B27" w:rsidRDefault="006D4B27" w:rsidP="005070E3">
      <w:pPr>
        <w:pStyle w:val="Normale1"/>
        <w:jc w:val="right"/>
        <w:rPr>
          <w:rFonts w:ascii="Garamond" w:hAnsi="Garamond"/>
          <w:noProof/>
          <w:lang w:val="en-IE"/>
        </w:rPr>
      </w:pPr>
    </w:p>
    <w:p w14:paraId="65FF7EA3" w14:textId="77777777" w:rsidR="006D4B27" w:rsidRDefault="006D4B27" w:rsidP="00A97DBF">
      <w:pPr>
        <w:pStyle w:val="Normale1"/>
        <w:rPr>
          <w:rFonts w:ascii="Garamond" w:hAnsi="Garamond"/>
          <w:noProof/>
          <w:lang w:val="en-IE"/>
        </w:rPr>
      </w:pPr>
    </w:p>
    <w:p w14:paraId="397B6FF9" w14:textId="77777777" w:rsidR="006D4B27" w:rsidRDefault="006D4B27" w:rsidP="00A97DBF">
      <w:pPr>
        <w:pStyle w:val="Normale1"/>
        <w:rPr>
          <w:rFonts w:ascii="Garamond" w:hAnsi="Garamond"/>
          <w:noProof/>
          <w:lang w:val="en-IE"/>
        </w:rPr>
      </w:pPr>
    </w:p>
    <w:p w14:paraId="618EFD53" w14:textId="15AA1885" w:rsidR="00A97DBF" w:rsidRDefault="00C32896" w:rsidP="00A97DBF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Date</w:t>
      </w:r>
    </w:p>
    <w:p w14:paraId="3223CF6A" w14:textId="65803096" w:rsidR="002C2E27" w:rsidRDefault="002C2E27" w:rsidP="00A97DBF">
      <w:pPr>
        <w:pStyle w:val="Normale1"/>
        <w:rPr>
          <w:rFonts w:ascii="Garamond" w:hAnsi="Garamond"/>
          <w:noProof/>
          <w:lang w:val="en-IE"/>
        </w:rPr>
      </w:pPr>
    </w:p>
    <w:p w14:paraId="22D8D666" w14:textId="6C81734E" w:rsidR="00A97DBF" w:rsidRDefault="00A97DBF" w:rsidP="00A97DBF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 xml:space="preserve">Dear </w:t>
      </w:r>
      <w:r w:rsidR="00EF6596">
        <w:rPr>
          <w:rFonts w:ascii="Garamond" w:hAnsi="Garamond"/>
          <w:noProof/>
          <w:lang w:val="en-IE"/>
        </w:rPr>
        <w:t>[Recipient]</w:t>
      </w:r>
      <w:r>
        <w:rPr>
          <w:rFonts w:ascii="Garamond" w:hAnsi="Garamond"/>
          <w:noProof/>
          <w:lang w:val="en-IE"/>
        </w:rPr>
        <w:t xml:space="preserve">, </w:t>
      </w:r>
    </w:p>
    <w:p w14:paraId="73A5C611" w14:textId="7E54950A" w:rsidR="00A97DBF" w:rsidRDefault="00A97DBF" w:rsidP="00A97DBF">
      <w:pPr>
        <w:pStyle w:val="Normale1"/>
        <w:rPr>
          <w:rFonts w:ascii="Garamond" w:hAnsi="Garamond"/>
          <w:noProof/>
          <w:lang w:val="en-IE"/>
        </w:rPr>
      </w:pPr>
    </w:p>
    <w:p w14:paraId="7FAB22DF" w14:textId="2F33C8B3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09B99629" w14:textId="07163BEB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4F1BF94D" w14:textId="7F37E47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1E45E110" w14:textId="79D7DF47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99D9709" w14:textId="5DB81201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7997931E" w14:textId="46F3CF2C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125FACC5" w14:textId="7B73B69D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13195F4" w14:textId="0652814B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636D0F2" w14:textId="1FFA9E52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C98716D" w14:textId="2F4440E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87BDEAC" w14:textId="731A621E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56331FD8" w14:textId="0259808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3EA58E52" w14:textId="7051A53F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073D6158" w14:textId="58CC1F65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29DD48E6" w14:textId="294265EA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734C8AFC" w14:textId="77777777" w:rsidR="00EF6596" w:rsidRDefault="00EF6596" w:rsidP="00CB58E3">
      <w:pPr>
        <w:pStyle w:val="Normale1"/>
        <w:rPr>
          <w:rFonts w:ascii="Garamond" w:hAnsi="Garamond"/>
          <w:noProof/>
          <w:lang w:val="en-IE"/>
        </w:rPr>
      </w:pPr>
    </w:p>
    <w:p w14:paraId="6365CAD5" w14:textId="77777777" w:rsidR="00434C75" w:rsidRDefault="00A97DBF" w:rsidP="00CB58E3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Sincerely,</w:t>
      </w:r>
    </w:p>
    <w:p w14:paraId="3D7A60AA" w14:textId="0929ED44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28800F2A" w14:textId="77777777" w:rsidR="00EA43F4" w:rsidRDefault="00EA43F4" w:rsidP="00CB58E3">
      <w:pPr>
        <w:pStyle w:val="Normale1"/>
        <w:rPr>
          <w:rFonts w:ascii="Garamond" w:hAnsi="Garamond"/>
          <w:noProof/>
          <w:lang w:val="en-IE"/>
        </w:rPr>
      </w:pPr>
    </w:p>
    <w:p w14:paraId="1ADB2AAF" w14:textId="77777777" w:rsidR="00CB58E3" w:rsidRDefault="00CB58E3" w:rsidP="00CB58E3">
      <w:pPr>
        <w:pStyle w:val="Normale1"/>
        <w:rPr>
          <w:rFonts w:ascii="Garamond" w:hAnsi="Garamond"/>
          <w:noProof/>
          <w:lang w:val="en-IE"/>
        </w:rPr>
      </w:pPr>
    </w:p>
    <w:p w14:paraId="4EF40FC1" w14:textId="286E3EF7" w:rsidR="009A42FC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Karen St. Germain</w:t>
      </w:r>
    </w:p>
    <w:p w14:paraId="040D312A" w14:textId="7C0DE074" w:rsidR="009A42FC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2021</w:t>
      </w:r>
      <w:r w:rsidR="006D4B27">
        <w:rPr>
          <w:rFonts w:ascii="Garamond" w:hAnsi="Garamond"/>
          <w:noProof/>
          <w:lang w:val="en-IE"/>
        </w:rPr>
        <w:t xml:space="preserve"> </w:t>
      </w:r>
      <w:r w:rsidR="009A42FC">
        <w:rPr>
          <w:rFonts w:ascii="Garamond" w:hAnsi="Garamond"/>
          <w:noProof/>
          <w:lang w:val="en-IE"/>
        </w:rPr>
        <w:t>CEOS Chair</w:t>
      </w:r>
    </w:p>
    <w:p w14:paraId="3CB363D3" w14:textId="3328ADC1" w:rsidR="009A42FC" w:rsidRPr="00123599" w:rsidRDefault="005070E3" w:rsidP="009A42FC">
      <w:pPr>
        <w:pStyle w:val="Normale1"/>
        <w:rPr>
          <w:rFonts w:ascii="Garamond" w:hAnsi="Garamond"/>
          <w:noProof/>
          <w:lang w:val="en-IE"/>
        </w:rPr>
      </w:pPr>
      <w:r>
        <w:rPr>
          <w:rFonts w:ascii="Garamond" w:hAnsi="Garamond"/>
          <w:noProof/>
          <w:lang w:val="en-IE"/>
        </w:rPr>
        <w:t>National Aeronautics and Space Administration</w:t>
      </w:r>
    </w:p>
    <w:sectPr w:rsidR="009A42FC" w:rsidRPr="00123599" w:rsidSect="005370A8">
      <w:headerReference w:type="even" r:id="rId14"/>
      <w:headerReference w:type="default" r:id="rId15"/>
      <w:pgSz w:w="11900" w:h="16840"/>
      <w:pgMar w:top="851" w:right="1835" w:bottom="1134" w:left="851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4152D" w14:textId="77777777" w:rsidR="005F1B37" w:rsidRDefault="005F1B37">
      <w:r>
        <w:separator/>
      </w:r>
    </w:p>
  </w:endnote>
  <w:endnote w:type="continuationSeparator" w:id="0">
    <w:p w14:paraId="2AA16109" w14:textId="77777777" w:rsidR="005F1B37" w:rsidRDefault="005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Malgun Gothic Semilight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57BF" w14:textId="77777777" w:rsidR="005F1B37" w:rsidRDefault="005F1B37">
      <w:r>
        <w:separator/>
      </w:r>
    </w:p>
  </w:footnote>
  <w:footnote w:type="continuationSeparator" w:id="0">
    <w:p w14:paraId="3351EE1D" w14:textId="77777777" w:rsidR="005F1B37" w:rsidRDefault="005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BDD6" w14:textId="77777777" w:rsidR="00DA7C45" w:rsidRDefault="00DA7C45">
    <w:pPr>
      <w:pStyle w:val="Normale1"/>
      <w:jc w:val="right"/>
      <w:rPr>
        <w:rFonts w:eastAsia="Times New Roman"/>
        <w:color w:val="auto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28" w:type="dxa"/>
      <w:tblInd w:w="-10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06"/>
      <w:gridCol w:w="222"/>
    </w:tblGrid>
    <w:tr w:rsidR="001B2E47" w14:paraId="5EBC5C42" w14:textId="77777777" w:rsidTr="005370A8">
      <w:tc>
        <w:tcPr>
          <w:tcW w:w="12006" w:type="dxa"/>
        </w:tcPr>
        <w:p w14:paraId="25237181" w14:textId="77777777" w:rsidR="001B2E47" w:rsidRDefault="001B2E47" w:rsidP="00910220">
          <w:pPr>
            <w:ind w:right="-272"/>
            <w:jc w:val="center"/>
            <w:rPr>
              <w:lang w:val="en-IE"/>
            </w:rPr>
          </w:pPr>
        </w:p>
      </w:tc>
      <w:tc>
        <w:tcPr>
          <w:tcW w:w="222" w:type="dxa"/>
          <w:vMerge w:val="restart"/>
        </w:tcPr>
        <w:p w14:paraId="5BC63A6D" w14:textId="77777777" w:rsidR="001B2E47" w:rsidRDefault="001B2E47" w:rsidP="00C707B1">
          <w:pPr>
            <w:rPr>
              <w:lang w:val="en-IE"/>
            </w:rPr>
          </w:pPr>
        </w:p>
      </w:tc>
    </w:tr>
    <w:tr w:rsidR="001B2E47" w14:paraId="0F022B75" w14:textId="77777777" w:rsidTr="005370A8">
      <w:tc>
        <w:tcPr>
          <w:tcW w:w="12006" w:type="dxa"/>
        </w:tcPr>
        <w:p w14:paraId="7B2C490F" w14:textId="77777777" w:rsidR="001B2E47" w:rsidRDefault="00910220" w:rsidP="0093254E">
          <w:pPr>
            <w:jc w:val="both"/>
            <w:rPr>
              <w:lang w:val="en-IE"/>
            </w:rPr>
          </w:pPr>
          <w:r>
            <w:rPr>
              <w:lang w:val="en-IE"/>
            </w:rPr>
            <w:t>j</w:t>
          </w:r>
          <w:r w:rsidR="0093254E">
            <w:rPr>
              <w:noProof/>
              <w:lang w:val="en-US"/>
            </w:rPr>
            <w:t xml:space="preserve"> </w:t>
          </w:r>
        </w:p>
      </w:tc>
      <w:tc>
        <w:tcPr>
          <w:tcW w:w="222" w:type="dxa"/>
          <w:vMerge/>
        </w:tcPr>
        <w:p w14:paraId="6CFBB2AB" w14:textId="77777777" w:rsidR="001B2E47" w:rsidRDefault="001B2E47" w:rsidP="00C707B1">
          <w:pPr>
            <w:rPr>
              <w:lang w:val="en-IE"/>
            </w:rPr>
          </w:pPr>
        </w:p>
      </w:tc>
    </w:tr>
  </w:tbl>
  <w:p w14:paraId="6149D92E" w14:textId="77777777" w:rsidR="00DA7C45" w:rsidRPr="00F97482" w:rsidRDefault="00DA7C45" w:rsidP="00F97482">
    <w:pPr>
      <w:pStyle w:val="Normale1"/>
      <w:rPr>
        <w:rFonts w:eastAsia="Times New Roman"/>
        <w:color w:val="auto"/>
        <w:sz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DC"/>
    <w:rsid w:val="00006951"/>
    <w:rsid w:val="00025914"/>
    <w:rsid w:val="00064C50"/>
    <w:rsid w:val="00071460"/>
    <w:rsid w:val="00073761"/>
    <w:rsid w:val="000A0BF9"/>
    <w:rsid w:val="000A29CB"/>
    <w:rsid w:val="000C07FC"/>
    <w:rsid w:val="000D6895"/>
    <w:rsid w:val="000F13E1"/>
    <w:rsid w:val="00115771"/>
    <w:rsid w:val="00123599"/>
    <w:rsid w:val="00153DB7"/>
    <w:rsid w:val="001569A2"/>
    <w:rsid w:val="00157FC4"/>
    <w:rsid w:val="00160A4B"/>
    <w:rsid w:val="0016740F"/>
    <w:rsid w:val="00172233"/>
    <w:rsid w:val="00180BEC"/>
    <w:rsid w:val="001A4089"/>
    <w:rsid w:val="001A598B"/>
    <w:rsid w:val="001B2E47"/>
    <w:rsid w:val="001C0CDC"/>
    <w:rsid w:val="001C1AA6"/>
    <w:rsid w:val="001D32D7"/>
    <w:rsid w:val="001E7E32"/>
    <w:rsid w:val="001F7D4F"/>
    <w:rsid w:val="00217810"/>
    <w:rsid w:val="0023574E"/>
    <w:rsid w:val="002440A6"/>
    <w:rsid w:val="00251FC0"/>
    <w:rsid w:val="00295CE4"/>
    <w:rsid w:val="002A4E92"/>
    <w:rsid w:val="002B4555"/>
    <w:rsid w:val="002C2E27"/>
    <w:rsid w:val="002E2F78"/>
    <w:rsid w:val="003131B7"/>
    <w:rsid w:val="0032230E"/>
    <w:rsid w:val="00322D28"/>
    <w:rsid w:val="00334EEB"/>
    <w:rsid w:val="00341197"/>
    <w:rsid w:val="003439F5"/>
    <w:rsid w:val="00343D94"/>
    <w:rsid w:val="003534ED"/>
    <w:rsid w:val="00386EE1"/>
    <w:rsid w:val="003A7185"/>
    <w:rsid w:val="003A7825"/>
    <w:rsid w:val="003B5322"/>
    <w:rsid w:val="003B6CE2"/>
    <w:rsid w:val="003C26E5"/>
    <w:rsid w:val="003E2002"/>
    <w:rsid w:val="00401DFD"/>
    <w:rsid w:val="0040383D"/>
    <w:rsid w:val="00423377"/>
    <w:rsid w:val="00434C75"/>
    <w:rsid w:val="00440A3D"/>
    <w:rsid w:val="00446BCA"/>
    <w:rsid w:val="00453A32"/>
    <w:rsid w:val="00453BCB"/>
    <w:rsid w:val="0045439A"/>
    <w:rsid w:val="004706D1"/>
    <w:rsid w:val="00475C55"/>
    <w:rsid w:val="004A5034"/>
    <w:rsid w:val="0050254F"/>
    <w:rsid w:val="005070E3"/>
    <w:rsid w:val="0051458F"/>
    <w:rsid w:val="00514E00"/>
    <w:rsid w:val="0051567A"/>
    <w:rsid w:val="00516A80"/>
    <w:rsid w:val="005370A8"/>
    <w:rsid w:val="005610C4"/>
    <w:rsid w:val="005843FE"/>
    <w:rsid w:val="00587CEC"/>
    <w:rsid w:val="005951F5"/>
    <w:rsid w:val="005B3BE8"/>
    <w:rsid w:val="005F1B37"/>
    <w:rsid w:val="005F6583"/>
    <w:rsid w:val="005F7B0E"/>
    <w:rsid w:val="0060449B"/>
    <w:rsid w:val="006269C6"/>
    <w:rsid w:val="00654776"/>
    <w:rsid w:val="00654868"/>
    <w:rsid w:val="006635A4"/>
    <w:rsid w:val="00672B9C"/>
    <w:rsid w:val="006775D8"/>
    <w:rsid w:val="00690BE5"/>
    <w:rsid w:val="006A1303"/>
    <w:rsid w:val="006D4B27"/>
    <w:rsid w:val="00715360"/>
    <w:rsid w:val="0072348C"/>
    <w:rsid w:val="007306ED"/>
    <w:rsid w:val="00751AB6"/>
    <w:rsid w:val="00754378"/>
    <w:rsid w:val="007725AA"/>
    <w:rsid w:val="007767BB"/>
    <w:rsid w:val="0079690E"/>
    <w:rsid w:val="007A737F"/>
    <w:rsid w:val="007B58A2"/>
    <w:rsid w:val="007F7E5E"/>
    <w:rsid w:val="00847E71"/>
    <w:rsid w:val="0085766C"/>
    <w:rsid w:val="008760FE"/>
    <w:rsid w:val="00877761"/>
    <w:rsid w:val="008A01BB"/>
    <w:rsid w:val="008A3F9D"/>
    <w:rsid w:val="008A4CD3"/>
    <w:rsid w:val="008F7E6A"/>
    <w:rsid w:val="00910220"/>
    <w:rsid w:val="0093254E"/>
    <w:rsid w:val="00980108"/>
    <w:rsid w:val="009856C7"/>
    <w:rsid w:val="009A3BBA"/>
    <w:rsid w:val="009A3FA9"/>
    <w:rsid w:val="009A42FC"/>
    <w:rsid w:val="009B6A2B"/>
    <w:rsid w:val="009E3FCD"/>
    <w:rsid w:val="009E458A"/>
    <w:rsid w:val="009E6091"/>
    <w:rsid w:val="009E76BB"/>
    <w:rsid w:val="00A01CC5"/>
    <w:rsid w:val="00A06956"/>
    <w:rsid w:val="00A366DC"/>
    <w:rsid w:val="00A36AA5"/>
    <w:rsid w:val="00A43488"/>
    <w:rsid w:val="00A442CC"/>
    <w:rsid w:val="00A62E80"/>
    <w:rsid w:val="00A62F5C"/>
    <w:rsid w:val="00A7000D"/>
    <w:rsid w:val="00A807E3"/>
    <w:rsid w:val="00A908B9"/>
    <w:rsid w:val="00A93949"/>
    <w:rsid w:val="00A97DBF"/>
    <w:rsid w:val="00AC2033"/>
    <w:rsid w:val="00AE3F20"/>
    <w:rsid w:val="00B13330"/>
    <w:rsid w:val="00B25581"/>
    <w:rsid w:val="00B43E60"/>
    <w:rsid w:val="00B50617"/>
    <w:rsid w:val="00BA319D"/>
    <w:rsid w:val="00BB0495"/>
    <w:rsid w:val="00BB3028"/>
    <w:rsid w:val="00BB45FA"/>
    <w:rsid w:val="00BC14DA"/>
    <w:rsid w:val="00BD43C7"/>
    <w:rsid w:val="00BF06FC"/>
    <w:rsid w:val="00C17DDB"/>
    <w:rsid w:val="00C26782"/>
    <w:rsid w:val="00C27129"/>
    <w:rsid w:val="00C32896"/>
    <w:rsid w:val="00C34224"/>
    <w:rsid w:val="00C707B1"/>
    <w:rsid w:val="00C8446D"/>
    <w:rsid w:val="00C87781"/>
    <w:rsid w:val="00CA5F99"/>
    <w:rsid w:val="00CB5397"/>
    <w:rsid w:val="00CB58E3"/>
    <w:rsid w:val="00CE061F"/>
    <w:rsid w:val="00CF0B9A"/>
    <w:rsid w:val="00CF3F66"/>
    <w:rsid w:val="00D001F0"/>
    <w:rsid w:val="00D068BC"/>
    <w:rsid w:val="00D355EE"/>
    <w:rsid w:val="00D35E25"/>
    <w:rsid w:val="00D37734"/>
    <w:rsid w:val="00D87ACE"/>
    <w:rsid w:val="00D95478"/>
    <w:rsid w:val="00DA287B"/>
    <w:rsid w:val="00DA7C45"/>
    <w:rsid w:val="00DC678B"/>
    <w:rsid w:val="00DE1DD3"/>
    <w:rsid w:val="00E01853"/>
    <w:rsid w:val="00E46D2A"/>
    <w:rsid w:val="00E8135E"/>
    <w:rsid w:val="00E9483A"/>
    <w:rsid w:val="00EA43F4"/>
    <w:rsid w:val="00EB7143"/>
    <w:rsid w:val="00EF6596"/>
    <w:rsid w:val="00F14ABE"/>
    <w:rsid w:val="00F43598"/>
    <w:rsid w:val="00F44D1F"/>
    <w:rsid w:val="00F462A8"/>
    <w:rsid w:val="00F91629"/>
    <w:rsid w:val="00F97482"/>
    <w:rsid w:val="00FA22C2"/>
    <w:rsid w:val="00FA5722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A9C3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DBF"/>
    <w:rPr>
      <w:rFonts w:cs="Time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1A4089"/>
    <w:rPr>
      <w:rFonts w:eastAsia="ヒラギノ角ゴ Pro W3"/>
      <w:color w:val="000000"/>
      <w:lang w:val="en-GB"/>
    </w:rPr>
  </w:style>
  <w:style w:type="paragraph" w:customStyle="1" w:styleId="Formatlibre">
    <w:name w:val="Format libre"/>
    <w:rsid w:val="001A4089"/>
    <w:rPr>
      <w:rFonts w:eastAsia="ヒラギノ角ゴ Pro W3"/>
      <w:color w:val="000000"/>
    </w:rPr>
  </w:style>
  <w:style w:type="paragraph" w:customStyle="1" w:styleId="Intestazione1">
    <w:name w:val="Intestazione1"/>
    <w:rsid w:val="001A4089"/>
    <w:pPr>
      <w:tabs>
        <w:tab w:val="center" w:pos="4153"/>
        <w:tab w:val="right" w:pos="8306"/>
      </w:tabs>
    </w:pPr>
    <w:rPr>
      <w:rFonts w:eastAsia="ヒラギノ角ゴ Pro W3"/>
      <w:color w:val="000000"/>
      <w:lang w:val="en-GB"/>
    </w:rPr>
  </w:style>
  <w:style w:type="paragraph" w:customStyle="1" w:styleId="Titolo41">
    <w:name w:val="Titolo 41"/>
    <w:next w:val="Normale1"/>
    <w:rsid w:val="001A4089"/>
    <w:pPr>
      <w:keepNext/>
      <w:outlineLvl w:val="3"/>
    </w:pPr>
    <w:rPr>
      <w:rFonts w:eastAsia="ヒラギノ角ゴ Pro W3"/>
      <w:b/>
      <w:color w:val="000000"/>
      <w:sz w:val="16"/>
      <w:lang w:val="en-GB"/>
    </w:rPr>
  </w:style>
  <w:style w:type="character" w:customStyle="1" w:styleId="Collegamentoipertestuale1">
    <w:name w:val="Collegamento ipertestuale1"/>
    <w:autoRedefine/>
    <w:rsid w:val="001A4089"/>
    <w:rPr>
      <w:color w:val="0026F1"/>
      <w:sz w:val="20"/>
      <w:u w:val="single"/>
    </w:rPr>
  </w:style>
  <w:style w:type="paragraph" w:customStyle="1" w:styleId="Titolo61">
    <w:name w:val="Titolo 61"/>
    <w:next w:val="Normale1"/>
    <w:rsid w:val="001A4089"/>
    <w:pPr>
      <w:keepNext/>
      <w:outlineLvl w:val="5"/>
    </w:pPr>
    <w:rPr>
      <w:rFonts w:eastAsia="ヒラギノ角ゴ Pro W3"/>
      <w:b/>
      <w:color w:val="000000"/>
      <w:sz w:val="18"/>
      <w:lang w:val="en-GB"/>
    </w:rPr>
  </w:style>
  <w:style w:type="character" w:styleId="Hyperlink">
    <w:name w:val="Hyperlink"/>
    <w:basedOn w:val="DefaultParagraphFont"/>
    <w:uiPriority w:val="99"/>
    <w:locked/>
    <w:rsid w:val="003439F5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8F7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E6A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58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43FE"/>
    <w:rPr>
      <w:rFonts w:ascii="Courier New" w:hAnsi="Courier New" w:cs="Courier New"/>
    </w:rPr>
  </w:style>
  <w:style w:type="character" w:styleId="CommentReference">
    <w:name w:val="annotation reference"/>
    <w:basedOn w:val="DefaultParagraphFont"/>
    <w:locked/>
    <w:rsid w:val="00AC2033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AC2033"/>
  </w:style>
  <w:style w:type="character" w:customStyle="1" w:styleId="CommentTextChar">
    <w:name w:val="Comment Text Char"/>
    <w:basedOn w:val="DefaultParagraphFont"/>
    <w:link w:val="CommentText"/>
    <w:rsid w:val="00AC2033"/>
    <w:rPr>
      <w:rFonts w:cs="Times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locked/>
    <w:rsid w:val="00AC20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C2033"/>
    <w:rPr>
      <w:rFonts w:cs="Times"/>
      <w:b/>
      <w:bCs/>
      <w:sz w:val="24"/>
      <w:szCs w:val="24"/>
      <w:lang w:val="en-GB"/>
    </w:rPr>
  </w:style>
  <w:style w:type="table" w:styleId="TableGrid">
    <w:name w:val="Table Grid"/>
    <w:basedOn w:val="TableNormal"/>
    <w:locked/>
    <w:rsid w:val="001B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locked/>
    <w:rsid w:val="001B2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E47"/>
    <w:rPr>
      <w:rFonts w:cs="Times"/>
      <w:lang w:val="en-GB"/>
    </w:rPr>
  </w:style>
  <w:style w:type="paragraph" w:styleId="Header">
    <w:name w:val="header"/>
    <w:basedOn w:val="Normal"/>
    <w:link w:val="HeaderChar"/>
    <w:locked/>
    <w:rsid w:val="001B2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E47"/>
    <w:rPr>
      <w:rFonts w:cs="Times"/>
      <w:lang w:val="en-GB"/>
    </w:rPr>
  </w:style>
  <w:style w:type="character" w:customStyle="1" w:styleId="apple-converted-space">
    <w:name w:val="apple-converted-space"/>
    <w:basedOn w:val="DefaultParagraphFont"/>
    <w:rsid w:val="00A3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shimura.yoshinori@jaxa.j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Yoshimura.yoshinori@jaxa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0FBBFFCD15449839570E9C06B93E3" ma:contentTypeVersion="10" ma:contentTypeDescription="Create a new document." ma:contentTypeScope="" ma:versionID="35668bb3d23128cb909fc50c5b74edd5">
  <xsd:schema xmlns:xsd="http://www.w3.org/2001/XMLSchema" xmlns:xs="http://www.w3.org/2001/XMLSchema" xmlns:p="http://schemas.microsoft.com/office/2006/metadata/properties" xmlns:ns2="72c27b34-1b25-4250-b328-5bf8e959a2eb" targetNamespace="http://schemas.microsoft.com/office/2006/metadata/properties" ma:root="true" ma:fieldsID="33c70a49e14f1c3d2fb9978312b7c0d6" ns2:_="">
    <xsd:import namespace="72c27b34-1b25-4250-b328-5bf8e959a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7b34-1b25-4250-b328-5bf8e959a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5C65-2944-4B03-A504-514980D17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7b34-1b25-4250-b328-5bf8e959a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21E5A-70CE-4001-927F-1A0257C16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063B54-C12A-4642-944A-8A151708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CB23B-08B7-4DD5-8B81-3BCC3BC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</vt:lpstr>
    </vt:vector>
  </TitlesOfParts>
  <Company>Asi - Agenzia Spaziale Italiana</Company>
  <LinksUpToDate>false</LinksUpToDate>
  <CharactersWithSpaces>153</CharactersWithSpaces>
  <SharedDoc>false</SharedDoc>
  <HLinks>
    <vt:vector size="24" baseType="variant">
      <vt:variant>
        <vt:i4>2949192</vt:i4>
      </vt:variant>
      <vt:variant>
        <vt:i4>9</vt:i4>
      </vt:variant>
      <vt:variant>
        <vt:i4>0</vt:i4>
      </vt:variant>
      <vt:variant>
        <vt:i4>5</vt:i4>
      </vt:variant>
      <vt:variant>
        <vt:lpwstr>mailto:brent.smith@noaa.gov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mailto:Christopher.blackerby-1@nasa.gov</vt:lpwstr>
      </vt:variant>
      <vt:variant>
        <vt:lpwstr/>
      </vt:variant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mailto:Paul.Counet@eumetsat.int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mailto:asi.ceos.chair@asi.it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Microsoft Office User</dc:creator>
  <cp:keywords/>
  <dc:description/>
  <cp:lastModifiedBy>Marie-Claire Greening</cp:lastModifiedBy>
  <cp:revision>12</cp:revision>
  <cp:lastPrinted>2010-11-25T15:19:00Z</cp:lastPrinted>
  <dcterms:created xsi:type="dcterms:W3CDTF">2020-10-26T13:17:00Z</dcterms:created>
  <dcterms:modified xsi:type="dcterms:W3CDTF">2021-02-26T10:32:00Z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0x0101005970FBBFFCD15449839570E9C06B93E3</vt:lpwstr>
  </property>
</Properties>
</file>